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2" w:rsidRDefault="00624042" w:rsidP="0024336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243360">
        <w:rPr>
          <w:sz w:val="28"/>
          <w:szCs w:val="28"/>
        </w:rPr>
        <w:t>Саксина</w:t>
      </w:r>
      <w:proofErr w:type="spellEnd"/>
      <w:r w:rsidRPr="00243360">
        <w:rPr>
          <w:sz w:val="28"/>
          <w:szCs w:val="28"/>
        </w:rPr>
        <w:t xml:space="preserve"> Н.А., учитель истории, обществознания МБОУ СОШ №6 г. Кстово</w:t>
      </w:r>
    </w:p>
    <w:p w:rsidR="00085467" w:rsidRPr="00085467" w:rsidRDefault="00085467" w:rsidP="0024336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85467">
        <w:rPr>
          <w:b/>
          <w:i/>
          <w:sz w:val="28"/>
          <w:szCs w:val="28"/>
        </w:rPr>
        <w:t xml:space="preserve">Выступление на </w:t>
      </w:r>
      <w:r w:rsidRPr="00085467">
        <w:rPr>
          <w:b/>
          <w:i/>
          <w:sz w:val="28"/>
          <w:szCs w:val="28"/>
          <w:lang w:val="en-US"/>
        </w:rPr>
        <w:t>V</w:t>
      </w:r>
      <w:r w:rsidRPr="00085467">
        <w:rPr>
          <w:b/>
          <w:i/>
          <w:sz w:val="28"/>
          <w:szCs w:val="28"/>
        </w:rPr>
        <w:t xml:space="preserve"> Городской научн</w:t>
      </w:r>
      <w:proofErr w:type="gramStart"/>
      <w:r w:rsidRPr="00085467">
        <w:rPr>
          <w:b/>
          <w:i/>
          <w:sz w:val="28"/>
          <w:szCs w:val="28"/>
        </w:rPr>
        <w:t>о-</w:t>
      </w:r>
      <w:proofErr w:type="gramEnd"/>
      <w:r w:rsidRPr="00085467">
        <w:rPr>
          <w:b/>
          <w:i/>
          <w:sz w:val="28"/>
          <w:szCs w:val="28"/>
        </w:rPr>
        <w:t xml:space="preserve"> практической конференции « Формирование гражданской идентичности у юных нижегородцев  через использование историко- культурного потенциала родного края»</w:t>
      </w:r>
    </w:p>
    <w:p w:rsidR="00624042" w:rsidRPr="00243360" w:rsidRDefault="00624042" w:rsidP="002433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3360">
        <w:rPr>
          <w:b/>
          <w:sz w:val="28"/>
          <w:szCs w:val="28"/>
        </w:rPr>
        <w:t>Эффективность внедрения курса «Дни воинской славы России» в общеобразовательной школе</w:t>
      </w:r>
    </w:p>
    <w:p w:rsidR="00980F0B" w:rsidRPr="00243360" w:rsidRDefault="00A20361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Потребности современного общества ставят перед школой важнейшую задачу - воспитание нравственного, ответственного, инициативного и компетентного гражданина России. </w:t>
      </w:r>
      <w:r w:rsidR="00C10554" w:rsidRPr="00243360">
        <w:rPr>
          <w:sz w:val="28"/>
          <w:szCs w:val="28"/>
        </w:rPr>
        <w:t>Однако в</w:t>
      </w:r>
      <w:r w:rsidRPr="00243360">
        <w:rPr>
          <w:sz w:val="28"/>
          <w:szCs w:val="28"/>
        </w:rPr>
        <w:t xml:space="preserve"> последнее время </w:t>
      </w:r>
      <w:r w:rsidR="00404E7E" w:rsidRPr="00243360">
        <w:rPr>
          <w:sz w:val="28"/>
          <w:szCs w:val="28"/>
        </w:rPr>
        <w:t xml:space="preserve">достичь данной цели становится всё труднее. </w:t>
      </w:r>
      <w:r w:rsidR="00E80BB7" w:rsidRPr="00243360">
        <w:rPr>
          <w:sz w:val="28"/>
          <w:szCs w:val="28"/>
        </w:rPr>
        <w:t>Общепризнанно</w:t>
      </w:r>
      <w:r w:rsidR="00404E7E" w:rsidRPr="00243360">
        <w:rPr>
          <w:sz w:val="28"/>
          <w:szCs w:val="28"/>
        </w:rPr>
        <w:t>, что в</w:t>
      </w:r>
      <w:r w:rsidR="00BC48D3" w:rsidRPr="00243360">
        <w:rPr>
          <w:sz w:val="28"/>
          <w:szCs w:val="28"/>
        </w:rPr>
        <w:t xml:space="preserve"> ценностных ориентирах современного поколения всё чаще можно проследить потребительские ценности</w:t>
      </w:r>
      <w:r w:rsidR="00E80BB7" w:rsidRPr="00243360">
        <w:rPr>
          <w:sz w:val="28"/>
          <w:szCs w:val="28"/>
        </w:rPr>
        <w:t>, молодёжь плохо знает историю своей страны</w:t>
      </w:r>
      <w:r w:rsidR="00BC48D3" w:rsidRPr="00243360">
        <w:rPr>
          <w:sz w:val="28"/>
          <w:szCs w:val="28"/>
        </w:rPr>
        <w:t>.</w:t>
      </w:r>
      <w:r w:rsidR="00C10554" w:rsidRPr="00243360">
        <w:rPr>
          <w:sz w:val="28"/>
          <w:szCs w:val="28"/>
        </w:rPr>
        <w:t xml:space="preserve"> Но как сказал Джордж </w:t>
      </w:r>
      <w:proofErr w:type="spellStart"/>
      <w:r w:rsidR="00C10554" w:rsidRPr="00243360">
        <w:rPr>
          <w:sz w:val="28"/>
          <w:szCs w:val="28"/>
        </w:rPr>
        <w:t>Сантаяна</w:t>
      </w:r>
      <w:proofErr w:type="spellEnd"/>
      <w:r w:rsidR="00C10554" w:rsidRPr="00243360">
        <w:rPr>
          <w:sz w:val="28"/>
          <w:szCs w:val="28"/>
        </w:rPr>
        <w:t xml:space="preserve"> «Кто забывает уроки истории, обречён на их повторение»</w:t>
      </w:r>
      <w:r w:rsidR="00C10554" w:rsidRPr="00243360">
        <w:rPr>
          <w:rStyle w:val="a5"/>
          <w:sz w:val="28"/>
          <w:szCs w:val="28"/>
        </w:rPr>
        <w:endnoteReference w:id="1"/>
      </w:r>
      <w:r w:rsidR="00C10554" w:rsidRPr="00243360">
        <w:rPr>
          <w:sz w:val="28"/>
          <w:szCs w:val="28"/>
        </w:rPr>
        <w:t xml:space="preserve">. </w:t>
      </w:r>
    </w:p>
    <w:p w:rsidR="00A20361" w:rsidRPr="00243360" w:rsidRDefault="00E80BB7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>В числе причин незнания или искажения знания молодёжью истории России можно назвать деятельность либеральных СМИ, отдельных политических партий, допускающих искажение событий и ложную интерпретацию исторических фактов. Определённая вина в слабом знании истории лежит и на системе обучения и воспитания молодёжи в образовательных учреждениях.</w:t>
      </w:r>
    </w:p>
    <w:p w:rsidR="005377BA" w:rsidRPr="00243360" w:rsidRDefault="00404E7E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Во многом воспитание гражданина, любящего свою Родину, зависит от уроков истории. Но и здесь имеются </w:t>
      </w:r>
      <w:r w:rsidR="00E80BB7" w:rsidRPr="00243360">
        <w:rPr>
          <w:sz w:val="28"/>
          <w:szCs w:val="28"/>
        </w:rPr>
        <w:t xml:space="preserve">свои </w:t>
      </w:r>
      <w:r w:rsidRPr="00243360">
        <w:rPr>
          <w:sz w:val="28"/>
          <w:szCs w:val="28"/>
        </w:rPr>
        <w:t xml:space="preserve">сложности. </w:t>
      </w:r>
      <w:r w:rsidR="00E80BB7" w:rsidRPr="00243360">
        <w:rPr>
          <w:sz w:val="28"/>
          <w:szCs w:val="28"/>
        </w:rPr>
        <w:t>Например, ряд учителей, пытаясь соответствовать современным требованиям, делают упор на внедрение наиболее современных методов обучения и воспитания, в том числе компьютерных технологий, забывая о том, что это только часть методического аппарата. Кстати,</w:t>
      </w:r>
      <w:r w:rsidR="00243360">
        <w:rPr>
          <w:sz w:val="28"/>
          <w:szCs w:val="28"/>
        </w:rPr>
        <w:t xml:space="preserve"> не отменяющего всего много</w:t>
      </w:r>
      <w:r w:rsidR="00E80BB7" w:rsidRPr="00243360">
        <w:rPr>
          <w:sz w:val="28"/>
          <w:szCs w:val="28"/>
        </w:rPr>
        <w:t>образия достижений методической науки прошлых десятилетий и даже столетий. Впрочем,</w:t>
      </w:r>
      <w:r w:rsidR="00243360">
        <w:rPr>
          <w:sz w:val="28"/>
          <w:szCs w:val="28"/>
        </w:rPr>
        <w:t xml:space="preserve"> обладая методической базой, учи</w:t>
      </w:r>
      <w:r w:rsidR="00E80BB7" w:rsidRPr="00243360">
        <w:rPr>
          <w:sz w:val="28"/>
          <w:szCs w:val="28"/>
        </w:rPr>
        <w:t xml:space="preserve">тель должен иметь качественный программный материал, содержащий полезную и позитивную информацию, </w:t>
      </w:r>
      <w:r w:rsidR="00E80BB7" w:rsidRPr="00243360">
        <w:rPr>
          <w:sz w:val="28"/>
          <w:szCs w:val="28"/>
        </w:rPr>
        <w:lastRenderedPageBreak/>
        <w:t xml:space="preserve">необходимую для формирования патриотического сознания </w:t>
      </w:r>
      <w:proofErr w:type="gramStart"/>
      <w:r w:rsidR="00E80BB7" w:rsidRPr="00243360">
        <w:rPr>
          <w:sz w:val="28"/>
          <w:szCs w:val="28"/>
        </w:rPr>
        <w:t>обучающихся</w:t>
      </w:r>
      <w:proofErr w:type="gramEnd"/>
      <w:r w:rsidR="00E80BB7" w:rsidRPr="00243360">
        <w:rPr>
          <w:sz w:val="28"/>
          <w:szCs w:val="28"/>
        </w:rPr>
        <w:t>. Но и этого недостаточно, ведь даже имея такую программу, нельзя достигнуть должного эффекта из-за ограниченности учебных ч</w:t>
      </w:r>
      <w:r w:rsidR="00980F0B" w:rsidRPr="00243360">
        <w:rPr>
          <w:sz w:val="28"/>
          <w:szCs w:val="28"/>
        </w:rPr>
        <w:t>асов, выделяемых на её изучение</w:t>
      </w:r>
      <w:r w:rsidR="00A65F31" w:rsidRPr="00243360">
        <w:rPr>
          <w:sz w:val="28"/>
          <w:szCs w:val="28"/>
        </w:rPr>
        <w:t xml:space="preserve">. Ещё в 2012 г. на съезде историков, учителей и преподавателей истории Нижегородской области были перечислены проблемы школьного исторического образования. Особое внимание уделялось наличию огромного объёма программного материала, который должны усвоить учащиеся и малое количество часов на изучение исторических дисциплин (1 час на Историю России и 1 час на Всеобщую </w:t>
      </w:r>
      <w:r w:rsidR="00980F0B" w:rsidRPr="00243360">
        <w:rPr>
          <w:sz w:val="28"/>
          <w:szCs w:val="28"/>
        </w:rPr>
        <w:t xml:space="preserve">историю в </w:t>
      </w:r>
      <w:r w:rsidR="00A65F31" w:rsidRPr="00243360">
        <w:rPr>
          <w:sz w:val="28"/>
          <w:szCs w:val="28"/>
        </w:rPr>
        <w:t xml:space="preserve">неделю). </w:t>
      </w:r>
    </w:p>
    <w:p w:rsidR="00641FA7" w:rsidRPr="00243360" w:rsidRDefault="00A65F31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С целью </w:t>
      </w:r>
      <w:r w:rsidR="00980F0B" w:rsidRPr="00243360">
        <w:rPr>
          <w:sz w:val="28"/>
          <w:szCs w:val="28"/>
        </w:rPr>
        <w:t>решения, хоть в какой-то степени, всех перечисленных проблем исторического и патриотического воспитания, в нашей школе на базе 5-8 и 10-11 кадетских классов с 2013 года была открыта инновационная площадка НИРО, предполагавшая апробацию факультативного и элективного курсов</w:t>
      </w:r>
      <w:r w:rsidRPr="00243360">
        <w:rPr>
          <w:sz w:val="28"/>
          <w:szCs w:val="28"/>
        </w:rPr>
        <w:t xml:space="preserve"> «Дни воинской славы России». Автором </w:t>
      </w:r>
      <w:r w:rsidR="00980F0B" w:rsidRPr="00243360">
        <w:rPr>
          <w:sz w:val="28"/>
          <w:szCs w:val="28"/>
        </w:rPr>
        <w:t>этих курсов</w:t>
      </w:r>
      <w:r w:rsidRPr="00243360">
        <w:rPr>
          <w:sz w:val="28"/>
          <w:szCs w:val="28"/>
        </w:rPr>
        <w:t xml:space="preserve"> </w:t>
      </w:r>
      <w:r w:rsidR="00641FA7" w:rsidRPr="00243360">
        <w:rPr>
          <w:sz w:val="28"/>
          <w:szCs w:val="28"/>
        </w:rPr>
        <w:t>является старший научный сотрудник лаборатории гражданского становления личности Иткин Эдуард Самуилович.</w:t>
      </w:r>
    </w:p>
    <w:p w:rsidR="00A65F31" w:rsidRPr="00243360" w:rsidRDefault="00980F0B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Апробируемые курсы позволяют увеличить количество часов на преподавание отечественной истории в средних и старших классах на 1 час в неделю. Открывается возможность более углубленного изучения таких вопросов, как международные отношения России с зарубежными странами в </w:t>
      </w:r>
      <w:r w:rsidRPr="00243360">
        <w:rPr>
          <w:sz w:val="28"/>
          <w:szCs w:val="28"/>
          <w:lang w:val="en-US"/>
        </w:rPr>
        <w:t>XIII</w:t>
      </w:r>
      <w:r w:rsidRPr="00243360">
        <w:rPr>
          <w:sz w:val="28"/>
          <w:szCs w:val="28"/>
        </w:rPr>
        <w:t>-</w:t>
      </w:r>
      <w:r w:rsidRPr="00243360">
        <w:rPr>
          <w:sz w:val="28"/>
          <w:szCs w:val="28"/>
          <w:lang w:val="en-US"/>
        </w:rPr>
        <w:t>XX</w:t>
      </w:r>
      <w:proofErr w:type="gramStart"/>
      <w:r w:rsidRPr="00243360">
        <w:rPr>
          <w:sz w:val="28"/>
          <w:szCs w:val="28"/>
        </w:rPr>
        <w:t>в</w:t>
      </w:r>
      <w:proofErr w:type="gramEnd"/>
      <w:r w:rsidRPr="00243360">
        <w:rPr>
          <w:sz w:val="28"/>
          <w:szCs w:val="28"/>
        </w:rPr>
        <w:t xml:space="preserve">. Учащиеся получают возможность более подробного изучения аспектов отечественной военной истории, например таких как, организация и вооружение русского войска при Александре Невском и Дмитрии Донском, в период Смутного времени. Создание и развитие регулярной армии и военно-морского флота при Петре Первом и Екатерине Второй; состояние российской армии в 1812, 1914-1918 и 1941-1945 гг. Ученики подробно знакомятся с основными битвами российской истории, о многих из которых в школьном курсе они могут узнать только фрагментарно. Большое внимание уделяются знакомству с персоналиями, о которых  учебниках по истории </w:t>
      </w:r>
      <w:r w:rsidRPr="00243360">
        <w:rPr>
          <w:sz w:val="28"/>
          <w:szCs w:val="28"/>
        </w:rPr>
        <w:lastRenderedPageBreak/>
        <w:t>России лишь упоминается, а в апробируемых курсах говорится подробно,</w:t>
      </w:r>
      <w:r w:rsidR="00243360">
        <w:rPr>
          <w:sz w:val="28"/>
          <w:szCs w:val="28"/>
        </w:rPr>
        <w:t xml:space="preserve"> начиная от Александра Невского</w:t>
      </w:r>
      <w:r w:rsidRPr="00243360">
        <w:rPr>
          <w:sz w:val="28"/>
          <w:szCs w:val="28"/>
        </w:rPr>
        <w:t>, и кончая маршалами Великой Отечественной войны.</w:t>
      </w:r>
    </w:p>
    <w:p w:rsidR="00A65F31" w:rsidRPr="00243360" w:rsidRDefault="00980F0B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Внедрение преподавания Дней воинской славы положительно сказалось на улучшении успеваемости </w:t>
      </w:r>
      <w:r w:rsidR="002B12EA" w:rsidRPr="00243360">
        <w:rPr>
          <w:sz w:val="28"/>
          <w:szCs w:val="28"/>
        </w:rPr>
        <w:t xml:space="preserve">обучающихся 6-10 классов, где проводился факультатив ДВСР. </w:t>
      </w:r>
      <w:r w:rsidR="00551A2F" w:rsidRPr="00243360">
        <w:rPr>
          <w:sz w:val="28"/>
          <w:szCs w:val="28"/>
        </w:rPr>
        <w:t>В</w:t>
      </w:r>
      <w:r w:rsidR="002B12EA" w:rsidRPr="00243360">
        <w:rPr>
          <w:sz w:val="28"/>
          <w:szCs w:val="28"/>
        </w:rPr>
        <w:t xml:space="preserve"> таблице 1,</w:t>
      </w:r>
      <w:r w:rsidR="00551A2F" w:rsidRPr="00243360">
        <w:rPr>
          <w:sz w:val="28"/>
          <w:szCs w:val="28"/>
        </w:rPr>
        <w:t xml:space="preserve"> можно увидеть,</w:t>
      </w:r>
      <w:r w:rsidR="002B12EA" w:rsidRPr="00243360">
        <w:rPr>
          <w:sz w:val="28"/>
          <w:szCs w:val="28"/>
        </w:rPr>
        <w:t xml:space="preserve"> что </w:t>
      </w:r>
      <w:r w:rsidR="00551A2F" w:rsidRPr="00243360">
        <w:rPr>
          <w:sz w:val="28"/>
          <w:szCs w:val="28"/>
        </w:rPr>
        <w:t>за последний учебный год по сравнению с прошлыми годами качество знаний выросло во всех классах на 2-19%.</w:t>
      </w:r>
    </w:p>
    <w:p w:rsidR="002B12EA" w:rsidRPr="00243360" w:rsidRDefault="00551A2F" w:rsidP="0024336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3360">
        <w:rPr>
          <w:i/>
          <w:sz w:val="28"/>
          <w:szCs w:val="28"/>
        </w:rPr>
        <w:t xml:space="preserve">Таблица 1. Качество обучения учащихся 6-10 классов по истории с 2011 по 2014 </w:t>
      </w:r>
      <w:proofErr w:type="spellStart"/>
      <w:r w:rsidRPr="00243360">
        <w:rPr>
          <w:i/>
          <w:sz w:val="28"/>
          <w:szCs w:val="28"/>
        </w:rPr>
        <w:t>уч</w:t>
      </w:r>
      <w:proofErr w:type="spellEnd"/>
      <w:r w:rsidRPr="00243360">
        <w:rPr>
          <w:i/>
          <w:sz w:val="28"/>
          <w:szCs w:val="28"/>
        </w:rPr>
        <w:t xml:space="preserve"> гг.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B12EA" w:rsidRPr="00243360" w:rsidTr="002B12EA"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43360">
              <w:rPr>
                <w:sz w:val="28"/>
                <w:szCs w:val="28"/>
              </w:rPr>
              <w:t>Уч</w:t>
            </w:r>
            <w:proofErr w:type="spellEnd"/>
            <w:r w:rsidRPr="0024336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7 класс</w:t>
            </w:r>
          </w:p>
        </w:tc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8 класс</w:t>
            </w:r>
          </w:p>
        </w:tc>
        <w:tc>
          <w:tcPr>
            <w:tcW w:w="1915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10 класс</w:t>
            </w:r>
          </w:p>
        </w:tc>
      </w:tr>
      <w:tr w:rsidR="002B12EA" w:rsidRPr="00243360" w:rsidTr="002B12EA"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2011-2012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61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44</w:t>
            </w:r>
          </w:p>
        </w:tc>
      </w:tr>
      <w:tr w:rsidR="002B12EA" w:rsidRPr="00243360" w:rsidTr="002B12EA"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2012-2013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52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42</w:t>
            </w:r>
          </w:p>
        </w:tc>
        <w:tc>
          <w:tcPr>
            <w:tcW w:w="1915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55</w:t>
            </w:r>
          </w:p>
        </w:tc>
      </w:tr>
      <w:tr w:rsidR="002B12EA" w:rsidRPr="00243360" w:rsidTr="002B12EA">
        <w:tc>
          <w:tcPr>
            <w:tcW w:w="1914" w:type="dxa"/>
          </w:tcPr>
          <w:p w:rsidR="002B12EA" w:rsidRPr="00243360" w:rsidRDefault="002B12EA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2013-2014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2B12EA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68</w:t>
            </w:r>
          </w:p>
        </w:tc>
      </w:tr>
    </w:tbl>
    <w:p w:rsidR="002B12EA" w:rsidRPr="00243360" w:rsidRDefault="002B12EA" w:rsidP="00243360">
      <w:pPr>
        <w:spacing w:line="360" w:lineRule="auto"/>
        <w:ind w:firstLine="709"/>
        <w:jc w:val="both"/>
        <w:rPr>
          <w:sz w:val="28"/>
          <w:szCs w:val="28"/>
        </w:rPr>
      </w:pPr>
    </w:p>
    <w:p w:rsidR="00551A2F" w:rsidRPr="00243360" w:rsidRDefault="00A65F31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>В 2013-2014 уч. году в 11 классе в форме элективного курса преподавались «Дни воинской славы России» часть 2. Этот курс посвящён основным событиям Великой Отечественной войны.</w:t>
      </w:r>
      <w:r w:rsidR="00195DB8" w:rsidRPr="00243360">
        <w:rPr>
          <w:sz w:val="28"/>
          <w:szCs w:val="28"/>
        </w:rPr>
        <w:t xml:space="preserve"> Положительным моментом курса ДВСР является активная работа с документами, иллюстрациями, посвящёнными Великой отечественной войне. </w:t>
      </w:r>
      <w:proofErr w:type="gramStart"/>
      <w:r w:rsidR="00195DB8" w:rsidRPr="00243360">
        <w:rPr>
          <w:sz w:val="28"/>
          <w:szCs w:val="28"/>
        </w:rPr>
        <w:t>Многие задания носят оценочный и проблемный характер, они направленны на формирование собственной точки зрения обучающихся, правильной ориентации среди ценностных категорий.</w:t>
      </w:r>
      <w:proofErr w:type="gramEnd"/>
      <w:r w:rsidRPr="00243360">
        <w:rPr>
          <w:sz w:val="28"/>
          <w:szCs w:val="28"/>
        </w:rPr>
        <w:t xml:space="preserve"> В </w:t>
      </w:r>
      <w:r w:rsidR="002B12EA" w:rsidRPr="00243360">
        <w:rPr>
          <w:sz w:val="28"/>
          <w:szCs w:val="28"/>
        </w:rPr>
        <w:t xml:space="preserve">ЕГЭ по истории в части 1 задания А16 и А17 составлены по фактам, событиям Великой отечественной войны и выявляют умения искать информацию в источниках разного типа. </w:t>
      </w:r>
      <w:r w:rsidR="00195DB8" w:rsidRPr="00243360">
        <w:rPr>
          <w:sz w:val="28"/>
          <w:szCs w:val="28"/>
        </w:rPr>
        <w:t>Из таб. 2 видно, что п</w:t>
      </w:r>
      <w:r w:rsidR="002B12EA" w:rsidRPr="00243360">
        <w:rPr>
          <w:sz w:val="28"/>
          <w:szCs w:val="28"/>
        </w:rPr>
        <w:t xml:space="preserve">о сравнению с результатами предыдущих лет выпускники этого года </w:t>
      </w:r>
      <w:r w:rsidR="00551A2F" w:rsidRPr="00243360">
        <w:rPr>
          <w:sz w:val="28"/>
          <w:szCs w:val="28"/>
        </w:rPr>
        <w:t xml:space="preserve">не только </w:t>
      </w:r>
      <w:r w:rsidR="002B12EA" w:rsidRPr="00243360">
        <w:rPr>
          <w:sz w:val="28"/>
          <w:szCs w:val="28"/>
        </w:rPr>
        <w:t>почти не доп</w:t>
      </w:r>
      <w:r w:rsidR="00551A2F" w:rsidRPr="00243360">
        <w:rPr>
          <w:sz w:val="28"/>
          <w:szCs w:val="28"/>
        </w:rPr>
        <w:t>устили ошибок в данных заданиях, но и справились с заданиями ЕГЭ лучше, чем в предыдущие годы.</w:t>
      </w:r>
    </w:p>
    <w:p w:rsidR="00A65F31" w:rsidRPr="00243360" w:rsidRDefault="00551A2F" w:rsidP="0024336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3360">
        <w:rPr>
          <w:i/>
          <w:sz w:val="28"/>
          <w:szCs w:val="28"/>
        </w:rPr>
        <w:t>Таблица 2. Статистика сдачи ЕГЭ выпускниками МБОУ СОШ №6 г. Кстово</w:t>
      </w:r>
      <w:r w:rsidR="00195DB8" w:rsidRPr="00243360">
        <w:rPr>
          <w:i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95DB8" w:rsidRPr="00243360" w:rsidTr="00195DB8">
        <w:tc>
          <w:tcPr>
            <w:tcW w:w="2392" w:type="dxa"/>
          </w:tcPr>
          <w:p w:rsidR="00195DB8" w:rsidRPr="00243360" w:rsidRDefault="00195DB8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5DB8" w:rsidRPr="00243360" w:rsidRDefault="00195DB8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195DB8" w:rsidRPr="00243360" w:rsidRDefault="00195DB8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2013</w:t>
            </w:r>
          </w:p>
        </w:tc>
        <w:tc>
          <w:tcPr>
            <w:tcW w:w="2393" w:type="dxa"/>
          </w:tcPr>
          <w:p w:rsidR="00195DB8" w:rsidRPr="00243360" w:rsidRDefault="00195DB8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2014</w:t>
            </w:r>
          </w:p>
        </w:tc>
      </w:tr>
      <w:tr w:rsidR="00551A2F" w:rsidRPr="00243360" w:rsidTr="00195DB8">
        <w:tc>
          <w:tcPr>
            <w:tcW w:w="2392" w:type="dxa"/>
          </w:tcPr>
          <w:p w:rsidR="00551A2F" w:rsidRPr="00243360" w:rsidRDefault="00551A2F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551A2F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48,6</w:t>
            </w:r>
          </w:p>
        </w:tc>
        <w:tc>
          <w:tcPr>
            <w:tcW w:w="2393" w:type="dxa"/>
          </w:tcPr>
          <w:p w:rsidR="00551A2F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551A2F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50,5</w:t>
            </w:r>
          </w:p>
        </w:tc>
      </w:tr>
      <w:tr w:rsidR="00195DB8" w:rsidRPr="00243360" w:rsidTr="00195DB8">
        <w:tc>
          <w:tcPr>
            <w:tcW w:w="2392" w:type="dxa"/>
          </w:tcPr>
          <w:p w:rsidR="00195DB8" w:rsidRPr="00243360" w:rsidRDefault="00195DB8" w:rsidP="002433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% выпускников, справившихся с заданиями А16 и А17 в ЕГЭ</w:t>
            </w:r>
          </w:p>
        </w:tc>
        <w:tc>
          <w:tcPr>
            <w:tcW w:w="2393" w:type="dxa"/>
          </w:tcPr>
          <w:p w:rsidR="00195DB8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195DB8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195DB8" w:rsidRPr="00243360" w:rsidRDefault="00551A2F" w:rsidP="002433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3360">
              <w:rPr>
                <w:sz w:val="28"/>
                <w:szCs w:val="28"/>
              </w:rPr>
              <w:t>90</w:t>
            </w:r>
          </w:p>
        </w:tc>
      </w:tr>
    </w:tbl>
    <w:p w:rsidR="00195DB8" w:rsidRPr="00243360" w:rsidRDefault="00195DB8" w:rsidP="00243360">
      <w:pPr>
        <w:spacing w:line="360" w:lineRule="auto"/>
        <w:ind w:firstLine="709"/>
        <w:jc w:val="both"/>
        <w:rPr>
          <w:sz w:val="28"/>
          <w:szCs w:val="28"/>
        </w:rPr>
      </w:pPr>
    </w:p>
    <w:p w:rsidR="00551A2F" w:rsidRPr="00243360" w:rsidRDefault="00A65F31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>Следует отметить повышение среднего балла ЕГЭ по истории у выпускников</w:t>
      </w:r>
      <w:r w:rsidR="00551A2F" w:rsidRPr="00243360">
        <w:rPr>
          <w:sz w:val="28"/>
          <w:szCs w:val="28"/>
        </w:rPr>
        <w:t xml:space="preserve"> школы №6 г. Кстово. Если в 2012</w:t>
      </w:r>
      <w:r w:rsidRPr="00243360">
        <w:rPr>
          <w:sz w:val="28"/>
          <w:szCs w:val="28"/>
        </w:rPr>
        <w:t xml:space="preserve"> г. он составлял </w:t>
      </w:r>
      <w:r w:rsidR="00551A2F" w:rsidRPr="00243360">
        <w:rPr>
          <w:sz w:val="28"/>
          <w:szCs w:val="28"/>
        </w:rPr>
        <w:t>–</w:t>
      </w:r>
      <w:r w:rsidRPr="00243360">
        <w:rPr>
          <w:sz w:val="28"/>
          <w:szCs w:val="28"/>
        </w:rPr>
        <w:t xml:space="preserve"> </w:t>
      </w:r>
      <w:r w:rsidR="00551A2F" w:rsidRPr="00243360">
        <w:rPr>
          <w:sz w:val="28"/>
          <w:szCs w:val="28"/>
        </w:rPr>
        <w:t>48,6</w:t>
      </w:r>
      <w:r w:rsidRPr="00243360">
        <w:rPr>
          <w:sz w:val="28"/>
          <w:szCs w:val="28"/>
        </w:rPr>
        <w:t xml:space="preserve">, то в 2014 г. его уровень достиг </w:t>
      </w:r>
      <w:r w:rsidR="00551A2F" w:rsidRPr="00243360">
        <w:rPr>
          <w:sz w:val="28"/>
          <w:szCs w:val="28"/>
        </w:rPr>
        <w:t>–</w:t>
      </w:r>
      <w:r w:rsidRPr="00243360">
        <w:rPr>
          <w:sz w:val="28"/>
          <w:szCs w:val="28"/>
        </w:rPr>
        <w:t xml:space="preserve"> </w:t>
      </w:r>
      <w:r w:rsidR="00551A2F" w:rsidRPr="00243360">
        <w:rPr>
          <w:sz w:val="28"/>
          <w:szCs w:val="28"/>
        </w:rPr>
        <w:t>50,5</w:t>
      </w:r>
      <w:r w:rsidRPr="00243360">
        <w:rPr>
          <w:sz w:val="28"/>
          <w:szCs w:val="28"/>
        </w:rPr>
        <w:t xml:space="preserve">. </w:t>
      </w:r>
      <w:proofErr w:type="gramStart"/>
      <w:r w:rsidR="00551A2F" w:rsidRPr="00243360">
        <w:rPr>
          <w:sz w:val="28"/>
          <w:szCs w:val="28"/>
        </w:rPr>
        <w:t xml:space="preserve">Помимо обучающих задач, программа факультативного и </w:t>
      </w:r>
      <w:proofErr w:type="spellStart"/>
      <w:r w:rsidR="00551A2F" w:rsidRPr="00243360">
        <w:rPr>
          <w:sz w:val="28"/>
          <w:szCs w:val="28"/>
        </w:rPr>
        <w:t>эллективного</w:t>
      </w:r>
      <w:proofErr w:type="spellEnd"/>
      <w:r w:rsidR="00551A2F" w:rsidRPr="00243360">
        <w:rPr>
          <w:sz w:val="28"/>
          <w:szCs w:val="28"/>
        </w:rPr>
        <w:t xml:space="preserve"> курсов позволяет организовать полноценное гражданское и патриотическое воспитание учеников, которое немыслимо без знания славных и судьбоносных для истории России событий, связанных с героическим прошлым.</w:t>
      </w:r>
      <w:proofErr w:type="gramEnd"/>
      <w:r w:rsidR="00551A2F" w:rsidRPr="00243360">
        <w:rPr>
          <w:sz w:val="28"/>
          <w:szCs w:val="28"/>
        </w:rPr>
        <w:t xml:space="preserve"> Это доказывается результатами стартовой и промежуточной диагностики, проводимой на инновационной площадке. </w:t>
      </w:r>
    </w:p>
    <w:p w:rsidR="00B25586" w:rsidRPr="00243360" w:rsidRDefault="00195DB8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Если при написании диагностической работы </w:t>
      </w:r>
      <w:r w:rsidR="00551A2F" w:rsidRPr="00243360">
        <w:rPr>
          <w:sz w:val="28"/>
          <w:szCs w:val="28"/>
        </w:rPr>
        <w:t xml:space="preserve">в начале 2013года </w:t>
      </w:r>
      <w:r w:rsidRPr="00243360">
        <w:rPr>
          <w:sz w:val="28"/>
          <w:szCs w:val="28"/>
        </w:rPr>
        <w:t>лишь около 60% учеников указали главным</w:t>
      </w:r>
      <w:r w:rsidR="00551A2F" w:rsidRPr="00243360">
        <w:rPr>
          <w:sz w:val="28"/>
          <w:szCs w:val="28"/>
        </w:rPr>
        <w:t xml:space="preserve"> лично для себя</w:t>
      </w:r>
      <w:r w:rsidRPr="00243360">
        <w:rPr>
          <w:sz w:val="28"/>
          <w:szCs w:val="28"/>
        </w:rPr>
        <w:t xml:space="preserve"> праздником один из дней воинской славы России, то в конце 2013-2014 </w:t>
      </w:r>
      <w:proofErr w:type="spellStart"/>
      <w:r w:rsidRPr="00243360">
        <w:rPr>
          <w:sz w:val="28"/>
          <w:szCs w:val="28"/>
        </w:rPr>
        <w:t>уч</w:t>
      </w:r>
      <w:proofErr w:type="spellEnd"/>
      <w:r w:rsidRPr="00243360">
        <w:rPr>
          <w:sz w:val="28"/>
          <w:szCs w:val="28"/>
        </w:rPr>
        <w:t xml:space="preserve"> года 98 % ребят считали такие праздники для себя главными.</w:t>
      </w:r>
    </w:p>
    <w:p w:rsidR="00195DB8" w:rsidRPr="00243360" w:rsidRDefault="00195DB8" w:rsidP="00243360">
      <w:pPr>
        <w:spacing w:line="360" w:lineRule="auto"/>
        <w:ind w:firstLine="709"/>
        <w:jc w:val="both"/>
        <w:rPr>
          <w:sz w:val="28"/>
          <w:szCs w:val="28"/>
        </w:rPr>
      </w:pPr>
      <w:r w:rsidRPr="00243360">
        <w:rPr>
          <w:sz w:val="28"/>
          <w:szCs w:val="28"/>
        </w:rPr>
        <w:t xml:space="preserve">Таким образом, факультативный и элективный курсы «Дни воинской славы России» на базе обучающихся МБОУ СОШ № 6 г. Кстово продемонстрировал положительные </w:t>
      </w:r>
      <w:proofErr w:type="gramStart"/>
      <w:r w:rsidRPr="00243360">
        <w:rPr>
          <w:sz w:val="28"/>
          <w:szCs w:val="28"/>
        </w:rPr>
        <w:t>результаты</w:t>
      </w:r>
      <w:proofErr w:type="gramEnd"/>
      <w:r w:rsidRPr="00243360">
        <w:rPr>
          <w:sz w:val="28"/>
          <w:szCs w:val="28"/>
        </w:rPr>
        <w:t xml:space="preserve"> как </w:t>
      </w:r>
      <w:r w:rsidR="00F303FD" w:rsidRPr="00243360">
        <w:rPr>
          <w:sz w:val="28"/>
          <w:szCs w:val="28"/>
        </w:rPr>
        <w:t xml:space="preserve">в формировании исторических знаний ребят, так и в воспитании </w:t>
      </w:r>
      <w:r w:rsidR="00243360" w:rsidRPr="00243360">
        <w:rPr>
          <w:sz w:val="28"/>
          <w:szCs w:val="28"/>
        </w:rPr>
        <w:t>патриотов России</w:t>
      </w:r>
      <w:r w:rsidR="00F303FD" w:rsidRPr="00243360">
        <w:rPr>
          <w:sz w:val="28"/>
          <w:szCs w:val="28"/>
        </w:rPr>
        <w:t>.</w:t>
      </w:r>
    </w:p>
    <w:p w:rsidR="00B25586" w:rsidRPr="00243360" w:rsidRDefault="00B25586" w:rsidP="00243360">
      <w:pPr>
        <w:spacing w:line="360" w:lineRule="auto"/>
        <w:ind w:firstLine="709"/>
        <w:jc w:val="both"/>
        <w:rPr>
          <w:sz w:val="28"/>
          <w:szCs w:val="28"/>
        </w:rPr>
      </w:pPr>
    </w:p>
    <w:sectPr w:rsidR="00B25586" w:rsidRPr="00243360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76" w:rsidRDefault="00962C76" w:rsidP="009C1699">
      <w:r>
        <w:separator/>
      </w:r>
    </w:p>
  </w:endnote>
  <w:endnote w:type="continuationSeparator" w:id="0">
    <w:p w:rsidR="00962C76" w:rsidRDefault="00962C76" w:rsidP="009C1699">
      <w:r>
        <w:continuationSeparator/>
      </w:r>
    </w:p>
  </w:endnote>
  <w:endnote w:id="1">
    <w:p w:rsidR="00C10554" w:rsidRPr="00C10554" w:rsidRDefault="00C10554">
      <w:pPr>
        <w:pStyle w:val="a3"/>
      </w:pPr>
      <w:r>
        <w:rPr>
          <w:rStyle w:val="a5"/>
        </w:rPr>
        <w:endnoteRef/>
      </w:r>
      <w:r w:rsidRPr="00C10554">
        <w:t xml:space="preserve"> Джордж </w:t>
      </w:r>
      <w:proofErr w:type="spellStart"/>
      <w:r w:rsidRPr="00C10554">
        <w:t>Сантая́на</w:t>
      </w:r>
      <w:proofErr w:type="spellEnd"/>
      <w:r w:rsidRPr="00C10554">
        <w:t xml:space="preserve"> (англ. </w:t>
      </w:r>
      <w:r w:rsidRPr="00C10554">
        <w:rPr>
          <w:lang w:val="en-US"/>
        </w:rPr>
        <w:t>George</w:t>
      </w:r>
      <w:r w:rsidRPr="00C10554">
        <w:t xml:space="preserve"> </w:t>
      </w:r>
      <w:r w:rsidRPr="00C10554">
        <w:rPr>
          <w:lang w:val="en-US"/>
        </w:rPr>
        <w:t>Santayana</w:t>
      </w:r>
      <w:r w:rsidRPr="00C10554">
        <w:t xml:space="preserve">, исп. </w:t>
      </w:r>
      <w:r w:rsidRPr="00C10554">
        <w:rPr>
          <w:lang w:val="en-US"/>
        </w:rPr>
        <w:t>Jorge</w:t>
      </w:r>
      <w:r w:rsidRPr="00C10554">
        <w:t xml:space="preserve"> </w:t>
      </w:r>
      <w:proofErr w:type="spellStart"/>
      <w:r w:rsidRPr="00C10554">
        <w:rPr>
          <w:lang w:val="en-US"/>
        </w:rPr>
        <w:t>Agust</w:t>
      </w:r>
      <w:proofErr w:type="spellEnd"/>
      <w:r w:rsidRPr="00C10554">
        <w:t>í</w:t>
      </w:r>
      <w:r w:rsidRPr="00C10554">
        <w:rPr>
          <w:lang w:val="en-US"/>
        </w:rPr>
        <w:t>n</w:t>
      </w:r>
      <w:r w:rsidRPr="00C10554">
        <w:t xml:space="preserve"> </w:t>
      </w:r>
      <w:proofErr w:type="spellStart"/>
      <w:r w:rsidRPr="00C10554">
        <w:rPr>
          <w:lang w:val="en-US"/>
        </w:rPr>
        <w:t>Nicol</w:t>
      </w:r>
      <w:proofErr w:type="spellEnd"/>
      <w:r w:rsidRPr="00C10554">
        <w:t>á</w:t>
      </w:r>
      <w:r w:rsidRPr="00C10554">
        <w:rPr>
          <w:lang w:val="en-US"/>
        </w:rPr>
        <w:t>s</w:t>
      </w:r>
      <w:r w:rsidRPr="00C10554">
        <w:t xml:space="preserve"> </w:t>
      </w:r>
      <w:r w:rsidRPr="00C10554">
        <w:rPr>
          <w:lang w:val="en-US"/>
        </w:rPr>
        <w:t>Ruiz</w:t>
      </w:r>
      <w:r w:rsidRPr="00C10554">
        <w:t xml:space="preserve"> </w:t>
      </w:r>
      <w:r w:rsidRPr="00C10554">
        <w:rPr>
          <w:lang w:val="en-US"/>
        </w:rPr>
        <w:t>de</w:t>
      </w:r>
      <w:r w:rsidRPr="00C10554">
        <w:t xml:space="preserve"> </w:t>
      </w:r>
      <w:r w:rsidRPr="00C10554">
        <w:rPr>
          <w:lang w:val="en-US"/>
        </w:rPr>
        <w:t>Santayana</w:t>
      </w:r>
      <w:proofErr w:type="gramStart"/>
      <w:r w:rsidRPr="00C10554">
        <w:t xml:space="preserve"> </w:t>
      </w:r>
      <w:proofErr w:type="spellStart"/>
      <w:r w:rsidRPr="00C10554">
        <w:t>Х</w:t>
      </w:r>
      <w:proofErr w:type="gramEnd"/>
      <w:r w:rsidRPr="00C10554">
        <w:t>о́рхе</w:t>
      </w:r>
      <w:proofErr w:type="spellEnd"/>
      <w:r w:rsidRPr="00C10554">
        <w:t xml:space="preserve"> </w:t>
      </w:r>
      <w:proofErr w:type="spellStart"/>
      <w:r w:rsidRPr="00C10554">
        <w:t>Агусти́н</w:t>
      </w:r>
      <w:proofErr w:type="spellEnd"/>
      <w:r w:rsidRPr="00C10554">
        <w:t xml:space="preserve"> </w:t>
      </w:r>
      <w:proofErr w:type="spellStart"/>
      <w:r w:rsidRPr="00C10554">
        <w:t>Никола́с</w:t>
      </w:r>
      <w:proofErr w:type="spellEnd"/>
      <w:r w:rsidRPr="00C10554">
        <w:t xml:space="preserve"> </w:t>
      </w:r>
      <w:proofErr w:type="spellStart"/>
      <w:r w:rsidRPr="00C10554">
        <w:t>Руи́с</w:t>
      </w:r>
      <w:proofErr w:type="spellEnd"/>
      <w:r w:rsidRPr="00C10554">
        <w:t xml:space="preserve"> де </w:t>
      </w:r>
      <w:proofErr w:type="spellStart"/>
      <w:r w:rsidRPr="00C10554">
        <w:t>Сантая́на</w:t>
      </w:r>
      <w:proofErr w:type="spellEnd"/>
      <w:r w:rsidRPr="00C10554">
        <w:t>; 1863 — 1952) — американский философ и писатель испанского происхождения.</w:t>
      </w:r>
      <w:r>
        <w:t xml:space="preserve"> //</w:t>
      </w:r>
      <w:r w:rsidRPr="00C10554">
        <w:t xml:space="preserve"> </w:t>
      </w:r>
      <w:r>
        <w:t>http://ru.wikiquote.org/wiki/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76" w:rsidRDefault="00962C76" w:rsidP="009C1699">
      <w:r>
        <w:separator/>
      </w:r>
    </w:p>
  </w:footnote>
  <w:footnote w:type="continuationSeparator" w:id="0">
    <w:p w:rsidR="00962C76" w:rsidRDefault="00962C76" w:rsidP="009C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487B"/>
    <w:multiLevelType w:val="hybridMultilevel"/>
    <w:tmpl w:val="A63AB084"/>
    <w:lvl w:ilvl="0" w:tplc="D1B6B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98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86"/>
    <w:rsid w:val="000030DA"/>
    <w:rsid w:val="00014F79"/>
    <w:rsid w:val="000170E2"/>
    <w:rsid w:val="000209D3"/>
    <w:rsid w:val="000250F0"/>
    <w:rsid w:val="0003080D"/>
    <w:rsid w:val="000344F9"/>
    <w:rsid w:val="0005292D"/>
    <w:rsid w:val="000817F9"/>
    <w:rsid w:val="0008314E"/>
    <w:rsid w:val="00085467"/>
    <w:rsid w:val="00097C55"/>
    <w:rsid w:val="000A6463"/>
    <w:rsid w:val="000A7369"/>
    <w:rsid w:val="000B1D11"/>
    <w:rsid w:val="000C083B"/>
    <w:rsid w:val="000D0122"/>
    <w:rsid w:val="000D6C94"/>
    <w:rsid w:val="000F1E14"/>
    <w:rsid w:val="000F66DA"/>
    <w:rsid w:val="00104837"/>
    <w:rsid w:val="00133F73"/>
    <w:rsid w:val="00145FEF"/>
    <w:rsid w:val="00175230"/>
    <w:rsid w:val="00195DB8"/>
    <w:rsid w:val="001A4B8C"/>
    <w:rsid w:val="001B2DDE"/>
    <w:rsid w:val="001D0C5F"/>
    <w:rsid w:val="00223457"/>
    <w:rsid w:val="00230235"/>
    <w:rsid w:val="00243360"/>
    <w:rsid w:val="00284C4E"/>
    <w:rsid w:val="00290A12"/>
    <w:rsid w:val="002A6398"/>
    <w:rsid w:val="002B12EA"/>
    <w:rsid w:val="002E2AD3"/>
    <w:rsid w:val="002E4E76"/>
    <w:rsid w:val="002F0D74"/>
    <w:rsid w:val="00312E98"/>
    <w:rsid w:val="0031601A"/>
    <w:rsid w:val="003223AE"/>
    <w:rsid w:val="003412F6"/>
    <w:rsid w:val="00385280"/>
    <w:rsid w:val="003B481E"/>
    <w:rsid w:val="003C2561"/>
    <w:rsid w:val="003D15DB"/>
    <w:rsid w:val="003D3422"/>
    <w:rsid w:val="003E3667"/>
    <w:rsid w:val="00404E7E"/>
    <w:rsid w:val="00416B29"/>
    <w:rsid w:val="00421994"/>
    <w:rsid w:val="00422A89"/>
    <w:rsid w:val="00430E67"/>
    <w:rsid w:val="004A75CE"/>
    <w:rsid w:val="004F3149"/>
    <w:rsid w:val="005162BE"/>
    <w:rsid w:val="005377BA"/>
    <w:rsid w:val="00551A2F"/>
    <w:rsid w:val="00573DF1"/>
    <w:rsid w:val="005964AA"/>
    <w:rsid w:val="005A1577"/>
    <w:rsid w:val="006205E6"/>
    <w:rsid w:val="00624042"/>
    <w:rsid w:val="006329EE"/>
    <w:rsid w:val="00641FA7"/>
    <w:rsid w:val="00642186"/>
    <w:rsid w:val="00657E85"/>
    <w:rsid w:val="00664E46"/>
    <w:rsid w:val="0068169C"/>
    <w:rsid w:val="006F5092"/>
    <w:rsid w:val="00710B05"/>
    <w:rsid w:val="007307F3"/>
    <w:rsid w:val="0079328A"/>
    <w:rsid w:val="007F16DA"/>
    <w:rsid w:val="008229B8"/>
    <w:rsid w:val="00845815"/>
    <w:rsid w:val="00855202"/>
    <w:rsid w:val="00860025"/>
    <w:rsid w:val="00860C3A"/>
    <w:rsid w:val="008A5B26"/>
    <w:rsid w:val="008B506A"/>
    <w:rsid w:val="009051AB"/>
    <w:rsid w:val="00954ED5"/>
    <w:rsid w:val="00962C76"/>
    <w:rsid w:val="00976170"/>
    <w:rsid w:val="00980F0B"/>
    <w:rsid w:val="00983031"/>
    <w:rsid w:val="009B3B5C"/>
    <w:rsid w:val="009B776C"/>
    <w:rsid w:val="009C1699"/>
    <w:rsid w:val="009D2F9A"/>
    <w:rsid w:val="00A12C48"/>
    <w:rsid w:val="00A147AE"/>
    <w:rsid w:val="00A17400"/>
    <w:rsid w:val="00A20361"/>
    <w:rsid w:val="00A23D28"/>
    <w:rsid w:val="00A25E3A"/>
    <w:rsid w:val="00A35EFB"/>
    <w:rsid w:val="00A542CB"/>
    <w:rsid w:val="00A54C5F"/>
    <w:rsid w:val="00A65F31"/>
    <w:rsid w:val="00A77F7A"/>
    <w:rsid w:val="00A94F9A"/>
    <w:rsid w:val="00AB0E23"/>
    <w:rsid w:val="00B15A82"/>
    <w:rsid w:val="00B25586"/>
    <w:rsid w:val="00B2605D"/>
    <w:rsid w:val="00B32995"/>
    <w:rsid w:val="00B54EB5"/>
    <w:rsid w:val="00B93CA7"/>
    <w:rsid w:val="00BA45B9"/>
    <w:rsid w:val="00BB7242"/>
    <w:rsid w:val="00BC48D3"/>
    <w:rsid w:val="00BD20E1"/>
    <w:rsid w:val="00BE01F1"/>
    <w:rsid w:val="00BE626B"/>
    <w:rsid w:val="00C10554"/>
    <w:rsid w:val="00C27BB2"/>
    <w:rsid w:val="00C5125B"/>
    <w:rsid w:val="00C64EA7"/>
    <w:rsid w:val="00C85F23"/>
    <w:rsid w:val="00CB140D"/>
    <w:rsid w:val="00CB693E"/>
    <w:rsid w:val="00CC5B53"/>
    <w:rsid w:val="00CD711F"/>
    <w:rsid w:val="00CF7363"/>
    <w:rsid w:val="00D4448B"/>
    <w:rsid w:val="00D57EDC"/>
    <w:rsid w:val="00D84590"/>
    <w:rsid w:val="00DA0F0A"/>
    <w:rsid w:val="00DF1102"/>
    <w:rsid w:val="00DF61D3"/>
    <w:rsid w:val="00E03A0F"/>
    <w:rsid w:val="00E64BE5"/>
    <w:rsid w:val="00E80BB7"/>
    <w:rsid w:val="00EC0CC7"/>
    <w:rsid w:val="00EC6961"/>
    <w:rsid w:val="00EE0335"/>
    <w:rsid w:val="00EE6C0B"/>
    <w:rsid w:val="00EF5574"/>
    <w:rsid w:val="00EF5651"/>
    <w:rsid w:val="00F24ECB"/>
    <w:rsid w:val="00F303FD"/>
    <w:rsid w:val="00F726CC"/>
    <w:rsid w:val="00F87073"/>
    <w:rsid w:val="00F9306A"/>
    <w:rsid w:val="00F93AD6"/>
    <w:rsid w:val="00F961FC"/>
    <w:rsid w:val="00FD1862"/>
    <w:rsid w:val="00FD3132"/>
    <w:rsid w:val="00FE0FA7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9C1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C1699"/>
  </w:style>
  <w:style w:type="character" w:styleId="a5">
    <w:name w:val="endnote reference"/>
    <w:basedOn w:val="a0"/>
    <w:rsid w:val="009C1699"/>
    <w:rPr>
      <w:vertAlign w:val="superscript"/>
    </w:rPr>
  </w:style>
  <w:style w:type="paragraph" w:styleId="a6">
    <w:name w:val="footnote text"/>
    <w:basedOn w:val="a"/>
    <w:link w:val="a7"/>
    <w:rsid w:val="00A20361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20361"/>
  </w:style>
  <w:style w:type="character" w:styleId="a8">
    <w:name w:val="footnote reference"/>
    <w:basedOn w:val="a0"/>
    <w:rsid w:val="00A20361"/>
    <w:rPr>
      <w:vertAlign w:val="superscript"/>
    </w:rPr>
  </w:style>
  <w:style w:type="paragraph" w:styleId="a9">
    <w:name w:val="List Paragraph"/>
    <w:basedOn w:val="a"/>
    <w:uiPriority w:val="34"/>
    <w:qFormat/>
    <w:rsid w:val="00C10554"/>
    <w:pPr>
      <w:ind w:left="720"/>
      <w:contextualSpacing/>
    </w:pPr>
  </w:style>
  <w:style w:type="table" w:styleId="aa">
    <w:name w:val="Table Grid"/>
    <w:basedOn w:val="a1"/>
    <w:rsid w:val="002B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9C1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C1699"/>
  </w:style>
  <w:style w:type="character" w:styleId="a5">
    <w:name w:val="endnote reference"/>
    <w:basedOn w:val="a0"/>
    <w:rsid w:val="009C1699"/>
    <w:rPr>
      <w:vertAlign w:val="superscript"/>
    </w:rPr>
  </w:style>
  <w:style w:type="paragraph" w:styleId="a6">
    <w:name w:val="footnote text"/>
    <w:basedOn w:val="a"/>
    <w:link w:val="a7"/>
    <w:rsid w:val="00A20361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20361"/>
  </w:style>
  <w:style w:type="character" w:styleId="a8">
    <w:name w:val="footnote reference"/>
    <w:basedOn w:val="a0"/>
    <w:rsid w:val="00A20361"/>
    <w:rPr>
      <w:vertAlign w:val="superscript"/>
    </w:rPr>
  </w:style>
  <w:style w:type="paragraph" w:styleId="a9">
    <w:name w:val="List Paragraph"/>
    <w:basedOn w:val="a"/>
    <w:uiPriority w:val="34"/>
    <w:qFormat/>
    <w:rsid w:val="00C10554"/>
    <w:pPr>
      <w:ind w:left="720"/>
      <w:contextualSpacing/>
    </w:pPr>
  </w:style>
  <w:style w:type="table" w:styleId="aa">
    <w:name w:val="Table Grid"/>
    <w:basedOn w:val="a1"/>
    <w:rsid w:val="002B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B7BF-9FFF-46CD-8710-3F1DC6A1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2015-06-03T14:00:00Z</cp:lastPrinted>
  <dcterms:created xsi:type="dcterms:W3CDTF">2014-11-27T11:47:00Z</dcterms:created>
  <dcterms:modified xsi:type="dcterms:W3CDTF">2015-06-03T14:02:00Z</dcterms:modified>
</cp:coreProperties>
</file>